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3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ШАБАЛИНСКАЯ РАЙОННАЯ ДУМА </w:t>
      </w:r>
    </w:p>
    <w:p w:rsidR="00E66A71" w:rsidRPr="00E66A71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A71" w:rsidRPr="00E66A71" w:rsidRDefault="007320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E66A71" w:rsidRPr="00E66A7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6A71" w:rsidRPr="00E66A71" w:rsidRDefault="00E66A71">
      <w:pPr>
        <w:pStyle w:val="ConsPlusTitle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6A71">
        <w:rPr>
          <w:rFonts w:ascii="Times New Roman" w:hAnsi="Times New Roman" w:cs="Times New Roman"/>
          <w:sz w:val="32"/>
          <w:szCs w:val="32"/>
        </w:rPr>
        <w:t>РЕШЕНИЕ</w:t>
      </w: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</w:rPr>
      </w:pPr>
    </w:p>
    <w:p w:rsidR="00514413" w:rsidRDefault="00850158" w:rsidP="008501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29.10.2021</w:t>
      </w:r>
      <w:r w:rsidR="005144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2/21</w:t>
      </w:r>
      <w:bookmarkStart w:id="0" w:name="_GoBack"/>
      <w:bookmarkEnd w:id="0"/>
    </w:p>
    <w:p w:rsidR="00514413" w:rsidRPr="00514413" w:rsidRDefault="00514413" w:rsidP="00514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441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514413">
        <w:rPr>
          <w:rFonts w:ascii="Times New Roman" w:hAnsi="Times New Roman" w:cs="Times New Roman"/>
          <w:b w:val="0"/>
          <w:sz w:val="28"/>
          <w:szCs w:val="28"/>
        </w:rPr>
        <w:t xml:space="preserve"> Ленинское</w:t>
      </w:r>
    </w:p>
    <w:p w:rsidR="00E66A71" w:rsidRPr="00E66A71" w:rsidRDefault="00E66A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66A71" w:rsidRDefault="00E66A71" w:rsidP="00732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 w:rsidR="00531A85">
        <w:rPr>
          <w:rFonts w:ascii="Times New Roman" w:hAnsi="Times New Roman" w:cs="Times New Roman"/>
          <w:sz w:val="28"/>
          <w:szCs w:val="28"/>
        </w:rPr>
        <w:t>отмене решени</w:t>
      </w:r>
      <w:r w:rsidR="00E70672">
        <w:rPr>
          <w:rFonts w:ascii="Times New Roman" w:hAnsi="Times New Roman" w:cs="Times New Roman"/>
          <w:sz w:val="28"/>
          <w:szCs w:val="28"/>
        </w:rPr>
        <w:t>й Шабалинской районной Думы</w:t>
      </w:r>
    </w:p>
    <w:p w:rsidR="0073202F" w:rsidRPr="00E66A71" w:rsidRDefault="0073202F" w:rsidP="0073202F">
      <w:pPr>
        <w:pStyle w:val="ConsPlusTitle"/>
        <w:jc w:val="center"/>
        <w:rPr>
          <w:rFonts w:ascii="Times New Roman" w:hAnsi="Times New Roman" w:cs="Times New Roman"/>
        </w:rPr>
      </w:pPr>
    </w:p>
    <w:p w:rsidR="0073202F" w:rsidRPr="0073202F" w:rsidRDefault="0073202F" w:rsidP="0073202F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0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672">
        <w:rPr>
          <w:rFonts w:ascii="Times New Roman" w:hAnsi="Times New Roman" w:cs="Times New Roman"/>
          <w:sz w:val="28"/>
          <w:szCs w:val="28"/>
        </w:rPr>
        <w:t>Федеральным законом от 23.06.2014 № 171-ФЗ (ред. От 27.12.2019) «О внесении изменений в Земельный кодекс Российской Федерации и от</w:t>
      </w:r>
      <w:r w:rsidR="00C758BA">
        <w:rPr>
          <w:rFonts w:ascii="Times New Roman" w:hAnsi="Times New Roman" w:cs="Times New Roman"/>
          <w:sz w:val="28"/>
          <w:szCs w:val="28"/>
        </w:rPr>
        <w:t>д</w:t>
      </w:r>
      <w:r w:rsidR="00E70672">
        <w:rPr>
          <w:rFonts w:ascii="Times New Roman" w:hAnsi="Times New Roman" w:cs="Times New Roman"/>
          <w:sz w:val="28"/>
          <w:szCs w:val="28"/>
        </w:rPr>
        <w:t>ельные законодательные акты Российской Федерации»</w:t>
      </w:r>
      <w:r w:rsidRPr="0073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3202F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73202F" w:rsidRPr="0073202F" w:rsidRDefault="0073202F" w:rsidP="00E70672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02F">
        <w:rPr>
          <w:rFonts w:ascii="Times New Roman" w:hAnsi="Times New Roman" w:cs="Times New Roman"/>
          <w:sz w:val="28"/>
          <w:szCs w:val="28"/>
        </w:rPr>
        <w:t xml:space="preserve">1. </w:t>
      </w:r>
      <w:r w:rsidR="00E70672" w:rsidRPr="0073202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E70672">
        <w:rPr>
          <w:rFonts w:ascii="Times New Roman" w:hAnsi="Times New Roman" w:cs="Times New Roman"/>
          <w:sz w:val="28"/>
          <w:szCs w:val="28"/>
        </w:rPr>
        <w:t>Шабалинской</w:t>
      </w:r>
      <w:r w:rsidR="00E70672" w:rsidRPr="0073202F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</w:t>
      </w:r>
      <w:r w:rsidR="00E70672">
        <w:rPr>
          <w:rFonts w:ascii="Times New Roman" w:hAnsi="Times New Roman" w:cs="Times New Roman"/>
          <w:sz w:val="28"/>
          <w:szCs w:val="28"/>
        </w:rPr>
        <w:t>06</w:t>
      </w:r>
      <w:r w:rsidR="00E70672" w:rsidRPr="0073202F">
        <w:rPr>
          <w:rFonts w:ascii="Times New Roman" w:hAnsi="Times New Roman" w:cs="Times New Roman"/>
          <w:sz w:val="28"/>
          <w:szCs w:val="28"/>
        </w:rPr>
        <w:t>.</w:t>
      </w:r>
      <w:r w:rsidR="00E70672">
        <w:rPr>
          <w:rFonts w:ascii="Times New Roman" w:hAnsi="Times New Roman" w:cs="Times New Roman"/>
          <w:sz w:val="28"/>
          <w:szCs w:val="28"/>
        </w:rPr>
        <w:t>11</w:t>
      </w:r>
      <w:r w:rsidR="00E70672" w:rsidRPr="0073202F">
        <w:rPr>
          <w:rFonts w:ascii="Times New Roman" w:hAnsi="Times New Roman" w:cs="Times New Roman"/>
          <w:sz w:val="28"/>
          <w:szCs w:val="28"/>
        </w:rPr>
        <w:t>.20</w:t>
      </w:r>
      <w:r w:rsidR="00E70672">
        <w:rPr>
          <w:rFonts w:ascii="Times New Roman" w:hAnsi="Times New Roman" w:cs="Times New Roman"/>
          <w:sz w:val="28"/>
          <w:szCs w:val="28"/>
        </w:rPr>
        <w:t>07</w:t>
      </w:r>
      <w:r w:rsidR="00E70672" w:rsidRPr="0073202F">
        <w:rPr>
          <w:rFonts w:ascii="Times New Roman" w:hAnsi="Times New Roman" w:cs="Times New Roman"/>
          <w:sz w:val="28"/>
          <w:szCs w:val="28"/>
        </w:rPr>
        <w:t xml:space="preserve"> N </w:t>
      </w:r>
      <w:r w:rsidR="00E70672">
        <w:rPr>
          <w:rFonts w:ascii="Times New Roman" w:hAnsi="Times New Roman" w:cs="Times New Roman"/>
          <w:sz w:val="28"/>
          <w:szCs w:val="28"/>
        </w:rPr>
        <w:t>16/231</w:t>
      </w:r>
      <w:r w:rsidR="00E70672" w:rsidRPr="0073202F">
        <w:rPr>
          <w:rFonts w:ascii="Times New Roman" w:hAnsi="Times New Roman" w:cs="Times New Roman"/>
          <w:sz w:val="28"/>
          <w:szCs w:val="28"/>
        </w:rPr>
        <w:t xml:space="preserve"> "</w:t>
      </w:r>
      <w:r w:rsidR="00E70672">
        <w:rPr>
          <w:rFonts w:ascii="Times New Roman" w:hAnsi="Times New Roman" w:cs="Times New Roman"/>
          <w:sz w:val="28"/>
          <w:szCs w:val="28"/>
        </w:rPr>
        <w:t>О минимальных размерах бесплатно предоставляемых в собственность граждан земельных участков</w:t>
      </w:r>
      <w:r w:rsidR="00E70672" w:rsidRPr="0073202F">
        <w:rPr>
          <w:rFonts w:ascii="Times New Roman" w:hAnsi="Times New Roman" w:cs="Times New Roman"/>
          <w:sz w:val="28"/>
          <w:szCs w:val="28"/>
        </w:rPr>
        <w:t>".</w:t>
      </w:r>
    </w:p>
    <w:p w:rsidR="00E70672" w:rsidRPr="00E70672" w:rsidRDefault="00E70672" w:rsidP="00E706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Шабалинской районной Думы Кировской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DC7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>6/</w:t>
      </w:r>
      <w:r w:rsidR="00DC7377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DC7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мальных размерах </w:t>
      </w:r>
      <w:r w:rsidR="006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DC7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</w:t>
      </w:r>
      <w:r w:rsidR="00DC73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собственность</w:t>
      </w:r>
      <w:r w:rsidRPr="00E7067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519E9" w:rsidRDefault="0073202F" w:rsidP="0073202F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02F">
        <w:rPr>
          <w:rFonts w:ascii="Times New Roman" w:hAnsi="Times New Roman" w:cs="Times New Roman"/>
          <w:sz w:val="28"/>
          <w:szCs w:val="28"/>
        </w:rPr>
        <w:t xml:space="preserve">3. </w:t>
      </w:r>
      <w:r w:rsidR="006519E9" w:rsidRPr="006519E9">
        <w:rPr>
          <w:rFonts w:ascii="Times New Roman" w:hAnsi="Times New Roman" w:cs="Times New Roman"/>
          <w:sz w:val="28"/>
          <w:szCs w:val="28"/>
        </w:rPr>
        <w:t>Настоящее решение опубликовать в Сборнике нормативных правовых актов органов местного самоуправления Шабалинского района Кировской области</w:t>
      </w:r>
      <w:r w:rsidR="006519E9">
        <w:rPr>
          <w:rFonts w:ascii="Times New Roman" w:hAnsi="Times New Roman" w:cs="Times New Roman"/>
          <w:sz w:val="28"/>
          <w:szCs w:val="28"/>
        </w:rPr>
        <w:t>.</w:t>
      </w:r>
    </w:p>
    <w:p w:rsidR="0073202F" w:rsidRDefault="006519E9" w:rsidP="0073202F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202F" w:rsidRPr="007320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D438C" w:rsidRDefault="000D438C" w:rsidP="0073202F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438C" w:rsidRDefault="000D438C" w:rsidP="000D4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Шабалинской районной Думы       </w:t>
      </w:r>
      <w:r w:rsidR="00651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Гредин</w:t>
      </w:r>
      <w:proofErr w:type="spellEnd"/>
    </w:p>
    <w:p w:rsidR="000D438C" w:rsidRDefault="000D438C" w:rsidP="000D4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E35ECE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Шабалинского района       </w:t>
      </w:r>
      <w:r w:rsidR="00651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А.Е. Рогожников</w:t>
      </w:r>
    </w:p>
    <w:p w:rsidR="006519E9" w:rsidRDefault="006519E9" w:rsidP="00651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19E9" w:rsidSect="006519E9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47"/>
    <w:multiLevelType w:val="hybridMultilevel"/>
    <w:tmpl w:val="638EBB32"/>
    <w:lvl w:ilvl="0" w:tplc="A508A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1"/>
    <w:rsid w:val="000D438C"/>
    <w:rsid w:val="002A741B"/>
    <w:rsid w:val="00514413"/>
    <w:rsid w:val="00531A85"/>
    <w:rsid w:val="006519E9"/>
    <w:rsid w:val="00706359"/>
    <w:rsid w:val="00710958"/>
    <w:rsid w:val="0073202F"/>
    <w:rsid w:val="007E1E64"/>
    <w:rsid w:val="00850158"/>
    <w:rsid w:val="00BC1FD5"/>
    <w:rsid w:val="00C758BA"/>
    <w:rsid w:val="00D3057E"/>
    <w:rsid w:val="00DC7377"/>
    <w:rsid w:val="00E35ECE"/>
    <w:rsid w:val="00E66A71"/>
    <w:rsid w:val="00E70672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4BD7-96A3-4249-8362-203A2A19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юрист_орготдел</cp:lastModifiedBy>
  <cp:revision>9</cp:revision>
  <cp:lastPrinted>2021-10-19T11:28:00Z</cp:lastPrinted>
  <dcterms:created xsi:type="dcterms:W3CDTF">2021-10-15T12:21:00Z</dcterms:created>
  <dcterms:modified xsi:type="dcterms:W3CDTF">2021-10-29T12:25:00Z</dcterms:modified>
</cp:coreProperties>
</file>